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F7B99" w:rsidRDefault="00047520" w14:paraId="0A26394D" wp14:noSpellErr="1" wp14:textId="1418710A">
      <w:pPr>
        <w:spacing w:after="220"/>
        <w:ind w:left="10" w:hanging="10"/>
        <w:jc w:val="center"/>
      </w:pPr>
      <w:r w:rsidRPr="61A5DC2D" w:rsidR="38E68DE4">
        <w:rPr>
          <w:rFonts w:ascii="Arial" w:hAnsi="Arial" w:eastAsia="Arial" w:cs="Arial"/>
        </w:rPr>
        <w:t>I</w:t>
      </w:r>
      <w:r w:rsidRPr="61A5DC2D" w:rsidR="00047520">
        <w:rPr>
          <w:rFonts w:ascii="Arial" w:hAnsi="Arial" w:eastAsia="Arial" w:cs="Arial"/>
        </w:rPr>
        <w:t>V. ERANSKINA</w:t>
      </w:r>
    </w:p>
    <w:p xmlns:wp14="http://schemas.microsoft.com/office/word/2010/wordml" w:rsidR="002F7B99" w:rsidRDefault="00047520" w14:paraId="047006EF" wp14:textId="77777777">
      <w:pPr>
        <w:spacing w:after="220"/>
        <w:ind w:left="10" w:hanging="10"/>
        <w:jc w:val="center"/>
      </w:pPr>
      <w:r>
        <w:rPr>
          <w:rFonts w:ascii="Arial" w:hAnsi="Arial" w:eastAsia="Arial" w:cs="Arial"/>
        </w:rPr>
        <w:t>MEMORIA EKONOMIKOA</w:t>
      </w:r>
    </w:p>
    <w:p xmlns:wp14="http://schemas.microsoft.com/office/word/2010/wordml" w:rsidR="002F7B99" w:rsidRDefault="00047520" w14:paraId="6CD38DC2" wp14:textId="77777777">
      <w:pPr>
        <w:spacing w:after="592"/>
        <w:ind w:left="10" w:hanging="10"/>
        <w:jc w:val="center"/>
      </w:pPr>
      <w:r>
        <w:rPr>
          <w:rFonts w:ascii="Arial" w:hAnsi="Arial" w:eastAsia="Arial" w:cs="Arial"/>
        </w:rPr>
        <w:t>GAUZATZE-GASTUAK</w:t>
      </w:r>
    </w:p>
    <w:tbl>
      <w:tblPr>
        <w:tblStyle w:val="TableGrid"/>
        <w:tblW w:w="12763" w:type="dxa"/>
        <w:tblInd w:w="-969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466"/>
        <w:gridCol w:w="112"/>
        <w:gridCol w:w="1633"/>
        <w:gridCol w:w="1179"/>
        <w:gridCol w:w="1044"/>
        <w:gridCol w:w="1367"/>
        <w:gridCol w:w="843"/>
        <w:gridCol w:w="955"/>
        <w:gridCol w:w="1139"/>
        <w:gridCol w:w="63"/>
        <w:gridCol w:w="1040"/>
      </w:tblGrid>
      <w:tr xmlns:wp14="http://schemas.microsoft.com/office/word/2010/wordml" w:rsidR="002F7B99" w:rsidTr="00047520" w14:paraId="41DE0DFC" wp14:textId="77777777">
        <w:trPr>
          <w:trHeight w:val="494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8A9339F" wp14:textId="77777777">
            <w:pPr>
              <w:spacing w:after="0"/>
              <w:jc w:val="center"/>
            </w:pPr>
            <w:bookmarkStart w:name="_GoBack" w:id="0"/>
            <w:bookmarkEnd w:id="0"/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Espedientezenbakia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62AA934" wp14:textId="77777777">
            <w:pPr>
              <w:spacing w:after="0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Fakturazenbakia</w:t>
            </w:r>
            <w:proofErr w:type="spellEnd"/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509BA1A" wp14:textId="77777777">
            <w:pPr>
              <w:spacing w:after="0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Gastukontzeptua</w:t>
            </w:r>
            <w:proofErr w:type="spellEnd"/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7B99" w:rsidRDefault="00047520" w14:paraId="3F6558BB" wp14:textId="77777777">
            <w:pPr>
              <w:spacing w:after="0"/>
              <w:ind w:left="35"/>
              <w:jc w:val="both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Hornitzailea</w:t>
            </w:r>
            <w:proofErr w:type="spellEnd"/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D8C26E1" wp14:textId="77777777">
            <w:pPr>
              <w:spacing w:after="0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Fakturaren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 xml:space="preserve"> data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4D2D2DF" wp14:textId="77777777">
            <w:pPr>
              <w:spacing w:after="0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Ordainketaren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 xml:space="preserve"> data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D00CC56" wp14:textId="77777777">
            <w:pPr>
              <w:spacing w:after="0"/>
              <w:ind w:left="-1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Zerga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>-</w:t>
            </w:r>
          </w:p>
          <w:p w:rsidR="002F7B99" w:rsidRDefault="00047520" w14:paraId="64BF2A0D" wp14:textId="77777777">
            <w:pPr>
              <w:spacing w:after="0"/>
              <w:ind w:left="99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oinarria</w:t>
            </w:r>
            <w:proofErr w:type="spellEnd"/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AFE5C80" wp14:textId="77777777">
            <w:pPr>
              <w:spacing w:after="0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Zergatasa</w:t>
            </w:r>
            <w:proofErr w:type="spellEnd"/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9264209" wp14:textId="77777777">
            <w:pPr>
              <w:spacing w:after="0"/>
              <w:ind w:left="242" w:hanging="217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Zenbatekoa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guztira</w:t>
            </w:r>
            <w:proofErr w:type="spellEnd"/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FF660F9" wp14:textId="77777777">
            <w:pPr>
              <w:spacing w:after="0"/>
              <w:ind w:left="161" w:hanging="132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Zenbateko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egotzia</w:t>
            </w:r>
            <w:proofErr w:type="spellEnd"/>
          </w:p>
        </w:tc>
      </w:tr>
      <w:tr xmlns:wp14="http://schemas.microsoft.com/office/word/2010/wordml" w:rsidR="002F7B99" w:rsidTr="00047520" w14:paraId="2F0DDD35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9D6B04F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A6959E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00C5B58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2F40E89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08DEACE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BAC6FC9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56A628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0876B09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0146664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B68B9CD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35594151" wp14:textId="77777777">
        <w:trPr>
          <w:trHeight w:val="239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672A6659" wp14:textId="77777777"/>
        </w:tc>
        <w:tc>
          <w:tcPr>
            <w:tcW w:w="1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0A37501D" wp14:textId="77777777"/>
        </w:tc>
        <w:tc>
          <w:tcPr>
            <w:tcW w:w="70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047520" w14:paraId="0C8FC98A" wp14:textId="77777777">
            <w:pPr>
              <w:spacing w:after="0"/>
              <w:ind w:left="464"/>
            </w:pPr>
            <w:r>
              <w:rPr>
                <w:rFonts w:ascii="Arial" w:hAnsi="Arial" w:eastAsia="Arial" w:cs="Arial"/>
                <w:b/>
                <w:sz w:val="20"/>
              </w:rPr>
              <w:t>LANGILE GASTUEN GUZTIZKO PARTZIALA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2F7B99" w14:paraId="5DAB6C7B" wp14:textId="77777777"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047520" w14:paraId="1B7172F4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6658C2B0" wp14:textId="77777777">
        <w:trPr>
          <w:trHeight w:val="241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25CE300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5DD334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3DD831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8CE8CB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895D3B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FDE0BDC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C1031F9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CE745D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D149327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53B9705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6AC741D8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52553BD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6051E4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54EF5F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E235B9D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6AC4DF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31F8F3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55E230F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A8DB01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3D8BA8D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9A0658A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147AE0B8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EA285AA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8BC89F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0945AB8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5FB2F1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84D15E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3A420E6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28EB558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6E8DF9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37F08B6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F93075F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5E8E4897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E72ADE8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C7B8B6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159625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6ED1C0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07D7BCF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A47D515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5E4894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A4E68ED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0E85FE0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080AEB9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0BD45C70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9AC5F55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A2859A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ECA394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F21F270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146A6A2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E226854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1965C7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467701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62EAA38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6E66445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4367C08C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DE13593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EBA70B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F2CD050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212115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2D65AF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9845CE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AA4ADE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7ABD302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C9381D1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DD46645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41EF018A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6978A9C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F8FFF1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36B16C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97B45D8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82CCBB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737F96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39FCE4D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6156A7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14FDA4A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B0679C1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2B917D9A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37C29F4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913A28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F0EC2E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B642F88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5847AC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F1B62F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6E74E7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0612A3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E728875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7E04963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2F751080" wp14:textId="77777777">
        <w:trPr>
          <w:trHeight w:val="239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02EB378F" wp14:textId="77777777"/>
        </w:tc>
        <w:tc>
          <w:tcPr>
            <w:tcW w:w="1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6A05A809" wp14:textId="77777777"/>
        </w:tc>
        <w:tc>
          <w:tcPr>
            <w:tcW w:w="70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047520" w14:paraId="6B5C8C59" wp14:textId="77777777">
            <w:pPr>
              <w:spacing w:after="0"/>
              <w:ind w:left="-114"/>
            </w:pPr>
            <w:r>
              <w:rPr>
                <w:rFonts w:ascii="Arial" w:hAnsi="Arial" w:eastAsia="Arial" w:cs="Arial"/>
                <w:b/>
                <w:sz w:val="20"/>
              </w:rPr>
              <w:t>ONDASUNEN ETA ZERBITZUEN GUZTIZKO PARTZIALA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2F7B99" w14:paraId="5A39BBE3" wp14:textId="77777777"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047520" w14:paraId="4D23D007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6DB3C4B0" wp14:textId="77777777">
        <w:trPr>
          <w:trHeight w:val="241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7256260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29B840A6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DD171F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CFE44F5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19ADC6D0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4B8AB3B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5DBCBF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E165042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FC280CF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4F22BBF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06FFF409" wp14:textId="77777777">
        <w:trPr>
          <w:trHeight w:val="240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523978C1" wp14:textId="77777777">
            <w:pPr>
              <w:spacing w:after="0"/>
              <w:ind w:left="69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BF3D9A5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0A711F4A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BFE8F37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AA3CD39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3ABC34F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8492FB3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606C22D1" wp14:textId="77777777">
            <w:pPr>
              <w:spacing w:after="0"/>
              <w:ind w:left="70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3079E7C0" wp14:textId="77777777">
            <w:pPr>
              <w:spacing w:after="0"/>
              <w:ind w:right="8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7C9FA973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4648CE2D" wp14:textId="77777777">
        <w:trPr>
          <w:trHeight w:val="239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41C8F396" wp14:textId="77777777"/>
        </w:tc>
        <w:tc>
          <w:tcPr>
            <w:tcW w:w="1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2F7B99" w14:paraId="72A3D3EC" wp14:textId="77777777"/>
        </w:tc>
        <w:tc>
          <w:tcPr>
            <w:tcW w:w="70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2F7B99" w:rsidRDefault="00047520" w14:paraId="35D05E8F" wp14:textId="77777777">
            <w:pPr>
              <w:spacing w:after="0"/>
              <w:ind w:left="386"/>
            </w:pPr>
            <w:r>
              <w:rPr>
                <w:rFonts w:ascii="Arial" w:hAnsi="Arial" w:eastAsia="Arial" w:cs="Arial"/>
                <w:b/>
                <w:sz w:val="20"/>
              </w:rPr>
              <w:t>BIDAIEN ETA DIETEN GUZTIZKO PARTZIALA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2F7B99" w14:paraId="0D0B940D" wp14:textId="77777777"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F7B99" w:rsidRDefault="00047520" w14:paraId="672EDC33" wp14:textId="77777777">
            <w:pPr>
              <w:spacing w:after="0"/>
              <w:ind w:right="69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xmlns:wp14="http://schemas.microsoft.com/office/word/2010/wordml" w:rsidR="002F7B99" w:rsidTr="00047520" w14:paraId="75A3190F" wp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3388" w:type="dxa"/>
          <w:wAfter w:w="1103" w:type="dxa"/>
          <w:trHeight w:val="240"/>
        </w:trPr>
        <w:tc>
          <w:tcPr>
            <w:tcW w:w="8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7B99" w:rsidRDefault="00047520" w14:paraId="4BD7CF58" wp14:textId="77777777">
            <w:pPr>
              <w:spacing w:after="0"/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Sin.: </w:t>
            </w:r>
          </w:p>
        </w:tc>
      </w:tr>
      <w:tr xmlns:wp14="http://schemas.microsoft.com/office/word/2010/wordml" w:rsidR="002F7B99" w:rsidTr="00047520" w14:paraId="0E27B00A" wp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3388" w:type="dxa"/>
          <w:wAfter w:w="1103" w:type="dxa"/>
          <w:trHeight w:val="595"/>
        </w:trPr>
        <w:tc>
          <w:tcPr>
            <w:tcW w:w="827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2F7B99" w:rsidRDefault="002F7B99" w14:paraId="60061E4C" wp14:textId="77777777"/>
        </w:tc>
      </w:tr>
    </w:tbl>
    <w:p xmlns:wp14="http://schemas.microsoft.com/office/word/2010/wordml" w:rsidR="002F7B99" w:rsidRDefault="00047520" w14:paraId="4786594A" wp14:textId="77777777">
      <w:pPr>
        <w:numPr>
          <w:ilvl w:val="0"/>
          <w:numId w:val="1"/>
        </w:numPr>
        <w:spacing w:after="473"/>
        <w:ind w:firstLine="425"/>
        <w:jc w:val="both"/>
      </w:pPr>
      <w:proofErr w:type="spellStart"/>
      <w:r>
        <w:rPr>
          <w:rFonts w:ascii="Arial" w:hAnsi="Arial" w:eastAsia="Arial" w:cs="Arial"/>
          <w:sz w:val="20"/>
        </w:rPr>
        <w:t>Zentro</w:t>
      </w:r>
      <w:proofErr w:type="spellEnd"/>
      <w:r>
        <w:rPr>
          <w:rFonts w:ascii="Arial" w:hAnsi="Arial" w:eastAsia="Arial" w:cs="Arial"/>
          <w:sz w:val="20"/>
        </w:rPr>
        <w:t xml:space="preserve"> </w:t>
      </w:r>
      <w:proofErr w:type="spellStart"/>
      <w:r>
        <w:rPr>
          <w:rFonts w:ascii="Arial" w:hAnsi="Arial" w:eastAsia="Arial" w:cs="Arial"/>
          <w:sz w:val="20"/>
        </w:rPr>
        <w:t>onuradunaren</w:t>
      </w:r>
      <w:proofErr w:type="spellEnd"/>
      <w:r>
        <w:rPr>
          <w:rFonts w:ascii="Arial" w:hAnsi="Arial" w:eastAsia="Arial" w:cs="Arial"/>
          <w:sz w:val="20"/>
        </w:rPr>
        <w:t xml:space="preserve"> </w:t>
      </w:r>
      <w:proofErr w:type="spellStart"/>
      <w:r>
        <w:rPr>
          <w:rFonts w:ascii="Arial" w:hAnsi="Arial" w:eastAsia="Arial" w:cs="Arial"/>
          <w:sz w:val="20"/>
        </w:rPr>
        <w:t>legezko</w:t>
      </w:r>
      <w:proofErr w:type="spellEnd"/>
      <w:r>
        <w:rPr>
          <w:rFonts w:ascii="Arial" w:hAnsi="Arial" w:eastAsia="Arial" w:cs="Arial"/>
          <w:sz w:val="20"/>
        </w:rPr>
        <w:t xml:space="preserve"> </w:t>
      </w:r>
      <w:proofErr w:type="spellStart"/>
      <w:r>
        <w:rPr>
          <w:rFonts w:ascii="Arial" w:hAnsi="Arial" w:eastAsia="Arial" w:cs="Arial"/>
          <w:sz w:val="20"/>
        </w:rPr>
        <w:t>ordezkaria</w:t>
      </w:r>
      <w:proofErr w:type="spellEnd"/>
    </w:p>
    <w:p xmlns:wp14="http://schemas.microsoft.com/office/word/2010/wordml" w:rsidR="002F7B99" w:rsidRDefault="00047520" w14:paraId="1A6E4259" wp14:textId="77777777">
      <w:pPr>
        <w:numPr>
          <w:ilvl w:val="0"/>
          <w:numId w:val="1"/>
        </w:numPr>
        <w:spacing w:after="0" w:line="240" w:lineRule="auto"/>
        <w:ind w:firstLine="425"/>
        <w:jc w:val="both"/>
      </w:pPr>
      <w:proofErr w:type="spellStart"/>
      <w:r>
        <w:rPr>
          <w:rFonts w:ascii="Arial" w:hAnsi="Arial" w:eastAsia="Arial" w:cs="Arial"/>
        </w:rPr>
        <w:t>Zentro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onuradunaren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legezko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ordezkariak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azaldu</w:t>
      </w:r>
      <w:proofErr w:type="spellEnd"/>
      <w:r>
        <w:rPr>
          <w:rFonts w:ascii="Arial" w:hAnsi="Arial" w:eastAsia="Arial" w:cs="Arial"/>
        </w:rPr>
        <w:t xml:space="preserve"> du </w:t>
      </w:r>
      <w:proofErr w:type="spellStart"/>
      <w:r>
        <w:rPr>
          <w:rFonts w:ascii="Arial" w:hAnsi="Arial" w:eastAsia="Arial" w:cs="Arial"/>
        </w:rPr>
        <w:t>adierazitako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gauzatze-gastuen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jatorrizko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fakturak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bere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esku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daudela</w:t>
      </w:r>
      <w:proofErr w:type="spellEnd"/>
      <w:r>
        <w:rPr>
          <w:rFonts w:ascii="Arial" w:hAnsi="Arial" w:eastAsia="Arial" w:cs="Arial"/>
        </w:rPr>
        <w:t xml:space="preserve">, eta </w:t>
      </w:r>
      <w:proofErr w:type="spellStart"/>
      <w:r>
        <w:rPr>
          <w:rFonts w:ascii="Arial" w:hAnsi="Arial" w:eastAsia="Arial" w:cs="Arial"/>
        </w:rPr>
        <w:t>laguntza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kudeatzen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duen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organoak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egin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ditzakeen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egiaztapenjarduketen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eskura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daudela</w:t>
      </w:r>
      <w:proofErr w:type="spellEnd"/>
      <w:r>
        <w:rPr>
          <w:rFonts w:ascii="Arial" w:hAnsi="Arial" w:eastAsia="Arial" w:cs="Arial"/>
        </w:rPr>
        <w:t>.</w:t>
      </w:r>
    </w:p>
    <w:sectPr w:rsidR="002F7B99">
      <w:pgSz w:w="11906" w:h="16838" w:orient="portrait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1795"/>
    <w:multiLevelType w:val="hybridMultilevel"/>
    <w:tmpl w:val="AB94B748"/>
    <w:lvl w:ilvl="0" w:tplc="DD1C3DF8">
      <w:start w:val="1"/>
      <w:numFmt w:val="bullet"/>
      <w:lvlText w:val="*"/>
      <w:lvlJc w:val="left"/>
      <w:pPr>
        <w:ind w:left="5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7B89004">
      <w:start w:val="1"/>
      <w:numFmt w:val="bullet"/>
      <w:lvlText w:val="o"/>
      <w:lvlJc w:val="left"/>
      <w:pPr>
        <w:ind w:left="31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D8A384A">
      <w:start w:val="1"/>
      <w:numFmt w:val="bullet"/>
      <w:lvlText w:val="▪"/>
      <w:lvlJc w:val="left"/>
      <w:pPr>
        <w:ind w:left="385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9D4EB26">
      <w:start w:val="1"/>
      <w:numFmt w:val="bullet"/>
      <w:lvlText w:val="•"/>
      <w:lvlJc w:val="left"/>
      <w:pPr>
        <w:ind w:left="45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662AE98">
      <w:start w:val="1"/>
      <w:numFmt w:val="bullet"/>
      <w:lvlText w:val="o"/>
      <w:lvlJc w:val="left"/>
      <w:pPr>
        <w:ind w:left="529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D08D916">
      <w:start w:val="1"/>
      <w:numFmt w:val="bullet"/>
      <w:lvlText w:val="▪"/>
      <w:lvlJc w:val="left"/>
      <w:pPr>
        <w:ind w:left="601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1FE2E72">
      <w:start w:val="1"/>
      <w:numFmt w:val="bullet"/>
      <w:lvlText w:val="•"/>
      <w:lvlJc w:val="left"/>
      <w:pPr>
        <w:ind w:left="67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B5219EE">
      <w:start w:val="1"/>
      <w:numFmt w:val="bullet"/>
      <w:lvlText w:val="o"/>
      <w:lvlJc w:val="left"/>
      <w:pPr>
        <w:ind w:left="745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C30B8BC">
      <w:start w:val="1"/>
      <w:numFmt w:val="bullet"/>
      <w:lvlText w:val="▪"/>
      <w:lvlJc w:val="left"/>
      <w:pPr>
        <w:ind w:left="81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99"/>
    <w:rsid w:val="00047520"/>
    <w:rsid w:val="000D6468"/>
    <w:rsid w:val="002F7B99"/>
    <w:rsid w:val="38E68DE4"/>
    <w:rsid w:val="61A5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758F"/>
  <w15:docId w15:val="{E1328049-B806-479F-B48D-1B4015F62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6" ma:contentTypeDescription="Crear nuevo documento." ma:contentTypeScope="" ma:versionID="f2bbd1d5e9da37fe427fba007e08173c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3eb6d4cc99762377f2eb917ccda7ef5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225D-63AB-42D5-A5A8-0BB68D565CE0}"/>
</file>

<file path=customXml/itemProps2.xml><?xml version="1.0" encoding="utf-8"?>
<ds:datastoreItem xmlns:ds="http://schemas.openxmlformats.org/officeDocument/2006/customXml" ds:itemID="{F0E3527A-DA51-44D6-81DA-10E5204BC2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Miren Zaldua</dc:creator>
  <keywords/>
  <lastModifiedBy>Olatz Sabas García-Borreguero</lastModifiedBy>
  <revision>4</revision>
  <dcterms:created xsi:type="dcterms:W3CDTF">2022-10-17T12:43:00.0000000Z</dcterms:created>
  <dcterms:modified xsi:type="dcterms:W3CDTF">2025-11-05T09:57:58.0403020Z</dcterms:modified>
</coreProperties>
</file>